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BB" w:rsidRPr="003B240D" w:rsidRDefault="00820595" w:rsidP="00E14E0B">
      <w:pPr>
        <w:spacing w:line="260" w:lineRule="exact"/>
        <w:outlineLvl w:val="0"/>
        <w:rPr>
          <w:rFonts w:ascii="Tw Cen MT" w:hAnsi="Tw Cen MT"/>
          <w:sz w:val="20"/>
        </w:rPr>
      </w:pPr>
      <w:r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6116961</wp:posOffset>
                </wp:positionH>
                <wp:positionV relativeFrom="paragraph">
                  <wp:posOffset>-879459</wp:posOffset>
                </wp:positionV>
                <wp:extent cx="20972" cy="1103153"/>
                <wp:effectExtent l="0" t="0" r="36195" b="2095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72" cy="110315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6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E481F" id="Conector recto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5pt,-69.25pt" to="483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yn3QEAAA4EAAAOAAAAZHJzL2Uyb0RvYy54bWysU9uO0zAQfUfiHyy/0yRdWGjUdIVaLTwg&#10;qJblA1xn3FryTWPTy98zdtKwAoS0iBcnY885M+eMvbw7W8OOgFF71/FmVnMGTvpeu33Hvz3ev3rH&#10;WUzC9cJ4Bx2/QOR3q5cvlqfQwtwfvOkBGZG42J5Cxw8phbaqojyAFXHmAzg6VB6tSBTivupRnIjd&#10;mmpe17fVyWMf0EuIkXY3wyFfFX6lQKYvSkVIzHScektlxbLu8lqtlqLdowgHLcc2xD90YYV2VHSi&#10;2ogk2HfUv1FZLdFHr9JMelt5pbSEooHUNPUvar4eRICihcyJYbIp/j9a+fm4Rab7ji84c8LSiNY0&#10;KJk8MswftsgenUJsKXXttjhGMWwxCz4rtEwZHT7S+IsFJIqdi8OXyWE4JyZpc14v3s45k3TSNPVN&#10;8+Yms1cDTaYLGNMH8Jbln44b7bIBohXHTzENqdeUvG1cXqM3ur/XxpQA97u1QXYUeeT169v3m7HG&#10;kzSqmKFV1jUoKX/pYmCgfQBFrlDHg6ZyH2GiFVKCS83IaxxlZ5iiFiZgXfr+K3DMz1Aod/U54AlR&#10;KnuXJrDVzuOfqqfztWU15F8dGHRnC3a+v5QZF2vo0pXpjA8k3+qncYH/fMarHwAAAP//AwBQSwME&#10;FAAGAAgAAAAhADCqRVPiAAAACwEAAA8AAABkcnMvZG93bnJldi54bWxMj1FLwzAUhd8F/0O4gm9b&#10;usWFrjYdIuxBEIZTUN/SJrZhyU1psi3798Yn93g5H+d8t94kZ8lJT8F4FLCYF0A0dl4Z7AV8vG9n&#10;JZAQJSppPWoBFx1g09ze1LJS/oxv+rSPPcklGCopYIhxrCgN3aCdDHM/aszZj5+cjPmceqomec7l&#10;ztJlUXDqpMG8MMhRPw+6O+yPTkBLtwfzUBq72329vKZLYv47fQpxf5eeHoFEneI/DH/6WR2a7NT6&#10;I6pArIA1ZyyjAmYLVq6AZGTNOQfSCmCrJdCmptc/NL8AAAD//wMAUEsBAi0AFAAGAAgAAAAhALaD&#10;OJL+AAAA4QEAABMAAAAAAAAAAAAAAAAAAAAAAFtDb250ZW50X1R5cGVzXS54bWxQSwECLQAUAAYA&#10;CAAAACEAOP0h/9YAAACUAQAACwAAAAAAAAAAAAAAAAAvAQAAX3JlbHMvLnJlbHNQSwECLQAUAAYA&#10;CAAAACEAoj9sp90BAAAOBAAADgAAAAAAAAAAAAAAAAAuAgAAZHJzL2Uyb0RvYy54bWxQSwECLQAU&#10;AAYACAAAACEAMKpFU+IAAAALAQAADwAAAAAAAAAAAAAAAAA3BAAAZHJzL2Rvd25yZXYueG1sUEsF&#10;BgAAAAAEAAQA8wAAAEYFAAAAAA==&#10;" strokecolor="#0046ad" strokeweight=".5pt">
                <v:stroke joinstyle="miter"/>
              </v:line>
            </w:pict>
          </mc:Fallback>
        </mc:AlternateContent>
      </w:r>
      <w:r w:rsidR="00444A67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5989073</wp:posOffset>
                </wp:positionH>
                <wp:positionV relativeFrom="paragraph">
                  <wp:posOffset>-2147318</wp:posOffset>
                </wp:positionV>
                <wp:extent cx="16550" cy="1116974"/>
                <wp:effectExtent l="0" t="0" r="21590" b="2603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50" cy="11169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AF8A4" id="Conector recto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6pt,-169.1pt" to="472.9pt,-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WAwgEAAM0DAAAOAAAAZHJzL2Uyb0RvYy54bWysU8uu0zAQ3SPxD5b3NA/RAlHTu+gVsEBQ&#10;8fgAX2fcWPJLY9Omf8/YyQ0IEEiIjePHnDNzzkz2d5M17AIYtXc9bzY1Z+CkH7Q79/zL59fPXnIW&#10;k3CDMN5Bz28Q+d3h6ZP9NXTQ+tGbAZARiYvdNfR8TCl0VRXlCFbEjQ/g6FF5tCLREc/VgOJK7NZU&#10;bV3vqqvHIaCXECPd3s+P/FD4lQKZPigVITHTc6otlRXL+pDX6rAX3RlFGLVcyhD/UIUV2lHSlepe&#10;JMG+ov6FymqJPnqVNtLbyiulJRQNpKapf1LzaRQBihYyJ4bVpvj/aOX7ywmZHnrecuaEpRYdqVEy&#10;eWSYP6zNHl1D7Cj06E64nGI4YRY8KbRMGR3eUvuLBSSKTcXh2+owTIlJumx22y21QdJL0zS7Vy+e&#10;Z/Zqpsl0AWN6A96yvOm50S4bIDpxeRfTHPoYQrhc1lxI2aWbgRxs3EdQJIoStgVdxgmOBtlF0CAI&#10;KcGl7ZK6RGeY0saswPrvwCU+Q6GM2gqejfhj1hVRMnuXVrDVzuPvsqepWUpWc/yjA7PubMGDH26l&#10;RcUampli7jLfeSh/PBf497/w8A0AAP//AwBQSwMEFAAGAAgAAAAhAAJPS7DkAAAADQEAAA8AAABk&#10;cnMvZG93bnJldi54bWxMj8FOwzAQRO9I/IO1SNxap0lb2hCnqipx4IQIIMHNtV0nIl6H2EkDX8/2&#10;BLfdndHsm2I3uZaNpg+NRwGLeQLMoPK6QSvg9eVhtgEWokQtW49GwLcJsCuvrwqZa3/GZzNW0TIK&#10;wZBLAXWMXc55ULVxMsx9Z5C0k++djLT2luteninctTxNkjV3skH6UMvOHGqjPqvBCbBq/HlPH+/2&#10;H1929TY8nQ5SYSXE7c20vwcWzRT/zHDBJ3QoienoB9SBtQK2yywlq4BZlm1oIst2uaI2Rzot1mkG&#10;vCz4/xblLwAAAP//AwBQSwECLQAUAAYACAAAACEAtoM4kv4AAADhAQAAEwAAAAAAAAAAAAAAAAAA&#10;AAAAW0NvbnRlbnRfVHlwZXNdLnhtbFBLAQItABQABgAIAAAAIQA4/SH/1gAAAJQBAAALAAAAAAAA&#10;AAAAAAAAAC8BAABfcmVscy8ucmVsc1BLAQItABQABgAIAAAAIQCGPtWAwgEAAM0DAAAOAAAAAAAA&#10;AAAAAAAAAC4CAABkcnMvZTJvRG9jLnhtbFBLAQItABQABgAIAAAAIQACT0uw5AAAAA0BAAAPAAAA&#10;AAAAAAAAAAAAABwEAABkcnMvZG93bnJldi54bWxQSwUGAAAAAAQABADzAAAALQUAAAAA&#10;" strokecolor="#4472c4 [3208]" strokeweight="1pt">
                <v:stroke joinstyle="miter"/>
              </v:line>
            </w:pict>
          </mc:Fallback>
        </mc:AlternateContent>
      </w:r>
      <w:r w:rsidR="00580897" w:rsidRPr="003B240D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4326255</wp:posOffset>
                </wp:positionH>
                <wp:positionV relativeFrom="topMargin">
                  <wp:posOffset>231140</wp:posOffset>
                </wp:positionV>
                <wp:extent cx="2601595" cy="955675"/>
                <wp:effectExtent l="0" t="0" r="8255" b="15875"/>
                <wp:wrapThrough wrapText="bothSides">
                  <wp:wrapPolygon edited="0">
                    <wp:start x="0" y="0"/>
                    <wp:lineTo x="0" y="21528"/>
                    <wp:lineTo x="21510" y="21528"/>
                    <wp:lineTo x="21510" y="0"/>
                    <wp:lineTo x="0" y="0"/>
                  </wp:wrapPolygon>
                </wp:wrapThrough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A0C" w:rsidRPr="007F3143" w:rsidRDefault="005573BB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14"/>
                                <w:szCs w:val="14"/>
                              </w:rPr>
                              <w:t>UNIDAD DE BIOLOGÍA MOLECULAR</w:t>
                            </w:r>
                            <w:r w:rsidR="00F3066F" w:rsidRPr="007F3143"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  <w:t xml:space="preserve">CAI </w:t>
                            </w:r>
                            <w:r w:rsidR="00F70A0C" w:rsidRPr="007F3143">
                              <w:rPr>
                                <w:rFonts w:asciiTheme="minorHAnsi" w:hAnsiTheme="minorHAnsi" w:cstheme="minorHAnsi"/>
                                <w:color w:val="000080"/>
                                <w:sz w:val="14"/>
                                <w:szCs w:val="14"/>
                              </w:rPr>
                              <w:t>MEDICINA/BIOLOGÍA. VICERRECTORADO DE INVESTIGACIÓN</w:t>
                            </w:r>
                          </w:p>
                          <w:p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Edificio</w:t>
                            </w:r>
                            <w:r w:rsidR="00415DB0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. CC Ambientales. </w:t>
                            </w:r>
                            <w:r w:rsidR="005573BB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Campus Universitario</w:t>
                            </w:r>
                          </w:p>
                          <w:p w:rsidR="005573BB" w:rsidRPr="007F3143" w:rsidRDefault="005573BB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Ctra. Madrid-Barcelona, Km 33.600</w:t>
                            </w:r>
                          </w:p>
                          <w:p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28805</w:t>
                            </w:r>
                            <w:r w:rsidR="005573BB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Alcalá de Henares (Madrid)</w:t>
                            </w:r>
                          </w:p>
                          <w:p w:rsidR="00444A67" w:rsidRPr="007F3143" w:rsidRDefault="00AD0C5C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Teléfono: 91 885 47 55              </w:t>
                            </w:r>
                          </w:p>
                          <w:p w:rsidR="005573BB" w:rsidRPr="007F3143" w:rsidRDefault="00F3066F" w:rsidP="00444A67">
                            <w:pPr>
                              <w:spacing w:line="200" w:lineRule="exact"/>
                              <w:jc w:val="righ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e-mail:</w:t>
                            </w:r>
                            <w:r w:rsidR="005573BB" w:rsidRPr="007F3143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8" w:history="1">
                              <w:r w:rsidR="006D1A1E" w:rsidRPr="007F3143">
                                <w:rPr>
                                  <w:rStyle w:val="Hipervnculo"/>
                                  <w:rFonts w:asciiTheme="minorHAnsi" w:hAnsiTheme="minorHAnsi" w:cstheme="minorHAnsi"/>
                                  <w:sz w:val="14"/>
                                  <w:szCs w:val="14"/>
                                </w:rPr>
                                <w:t>biologia.molecular@uah.es</w:t>
                              </w:r>
                            </w:hyperlink>
                          </w:p>
                          <w:p w:rsidR="006D1A1E" w:rsidRPr="007F3143" w:rsidRDefault="006D1A1E">
                            <w:pPr>
                              <w:spacing w:line="200" w:lineRule="exact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5573BB" w:rsidRDefault="005573BB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spacing w:val="6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0.65pt;margin-top:18.2pt;width:204.85pt;height:7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5JrgIAAKk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McYcdJBix7pqNGdGFFkqjP0KgWnhx7c9Ajb0GWbqervRflNIS7WDeE7eiulGBpKKmDnm5vus6sT&#10;jjIg2+GjqCAM2WthgcZadqZ0UAwE6NClp1NnDJUSNoPY86MkwqiEsySK4oUl55J0vt1Lpd9T0SFj&#10;ZFhC5y06OdwrbdiQdHYxwbgoWNva7rf8YgMcpx2IDVfNmWFhm/kz8ZLNcrMMnTCIN07o5blzW6xD&#10;Jy78RZS/y9fr3P9l4vph2rCqotyEmYXlh3/WuKPEJ0mcpKVEyyoDZygpuduuW4kOBIRd2M/WHE7O&#10;bu4lDVsEyOVFSn4QendB4hTxcuGERRg5ycJbOp6f3CWxFyZhXlymdM84/feU0GA6GUSTmM6kX+Tm&#10;2e91biTtmIbR0bIuw8uTE0mNBDe8sq3VhLWT/awUhv65FNDuudFWsEajk1r1uB0Bxah4K6onkK4U&#10;oCzQJ8w7MBohf2A0wOzIsPq+J5Ji1H7gIH8zaGZDzsZ2Nggv4WqGNUaTudbTQNr3ku0aQJ4eGBe3&#10;8ERqZtV7ZnF8WDAPbBLH2WUGzvN/63WesKvfAAAA//8DAFBLAwQUAAYACAAAACEAVwtcRuAAAAAL&#10;AQAADwAAAGRycy9kb3ducmV2LnhtbEyPwU7DMAyG70i8Q2QkbiwpQ1Fbmk4TghMSoisHjmnjtdUa&#10;pzTZVt6e7MRutvzp9/cXm8WO7ISzHxwpSFYCGFLrzECdgq/67SEF5oMmo0dHqOAXPWzK25tC58ad&#10;qcLTLnQshpDPtYI+hCnn3Lc9Wu1XbkKKt72brQ5xnTtuZn2O4Xbkj0JIbvVA8UOvJ3zpsT3sjlbB&#10;9puq1+Hno/ms9tVQ15mgd3lQ6v5u2T4DC7iEfxgu+lEdyujUuCMZz0YFMk3WEVWwlk/ALoDIktiu&#10;iVMqM+Blwa87lH8AAAD//wMAUEsBAi0AFAAGAAgAAAAhALaDOJL+AAAA4QEAABMAAAAAAAAAAAAA&#10;AAAAAAAAAFtDb250ZW50X1R5cGVzXS54bWxQSwECLQAUAAYACAAAACEAOP0h/9YAAACUAQAACwAA&#10;AAAAAAAAAAAAAAAvAQAAX3JlbHMvLnJlbHNQSwECLQAUAAYACAAAACEAKMYeSa4CAACpBQAADgAA&#10;AAAAAAAAAAAAAAAuAgAAZHJzL2Uyb0RvYy54bWxQSwECLQAUAAYACAAAACEAVwtcRuAAAAALAQAA&#10;DwAAAAAAAAAAAAAAAAAIBQAAZHJzL2Rvd25yZXYueG1sUEsFBgAAAAAEAAQA8wAAABUGAAAAAA==&#10;" o:allowincell="f" filled="f" stroked="f">
                <v:textbox inset="0,0,0,0">
                  <w:txbxContent>
                    <w:p w:rsidR="00F70A0C" w:rsidRPr="007F3143" w:rsidRDefault="005573BB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b/>
                          <w:color w:val="000080"/>
                          <w:sz w:val="14"/>
                          <w:szCs w:val="14"/>
                        </w:rPr>
                        <w:t>UNIDAD DE BIOLOGÍA MOLECULAR</w:t>
                      </w:r>
                      <w:r w:rsidR="00F3066F" w:rsidRPr="007F3143">
                        <w:rPr>
                          <w:rFonts w:asciiTheme="minorHAnsi" w:hAnsiTheme="minorHAnsi" w:cstheme="minorHAnsi"/>
                          <w:b/>
                          <w:color w:val="000080"/>
                          <w:sz w:val="14"/>
                          <w:szCs w:val="14"/>
                        </w:rPr>
                        <w:t xml:space="preserve">. </w:t>
                      </w:r>
                    </w:p>
                    <w:p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  <w:t xml:space="preserve">CAI </w:t>
                      </w:r>
                      <w:r w:rsidR="00F70A0C" w:rsidRPr="007F3143">
                        <w:rPr>
                          <w:rFonts w:asciiTheme="minorHAnsi" w:hAnsiTheme="minorHAnsi" w:cstheme="minorHAnsi"/>
                          <w:color w:val="000080"/>
                          <w:sz w:val="14"/>
                          <w:szCs w:val="14"/>
                        </w:rPr>
                        <w:t>MEDICINA/BIOLOGÍA. VICERRECTORADO DE INVESTIGACIÓN</w:t>
                      </w:r>
                    </w:p>
                    <w:p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Edificio</w:t>
                      </w:r>
                      <w:r w:rsidR="00415DB0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. CC Ambientales. </w:t>
                      </w:r>
                      <w:r w:rsidR="005573BB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Campus Universitario</w:t>
                      </w:r>
                    </w:p>
                    <w:p w:rsidR="005573BB" w:rsidRPr="007F3143" w:rsidRDefault="005573BB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Ctra. Madrid-Barcelona, Km 33.600</w:t>
                      </w:r>
                    </w:p>
                    <w:p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28805</w:t>
                      </w:r>
                      <w:r w:rsidR="005573BB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Alcalá de Henares (Madrid)</w:t>
                      </w:r>
                    </w:p>
                    <w:p w:rsidR="00444A67" w:rsidRPr="007F3143" w:rsidRDefault="00AD0C5C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Teléfono: 91 885 47 55              </w:t>
                      </w:r>
                    </w:p>
                    <w:p w:rsidR="005573BB" w:rsidRPr="007F3143" w:rsidRDefault="00F3066F" w:rsidP="00444A67">
                      <w:pPr>
                        <w:spacing w:line="200" w:lineRule="exact"/>
                        <w:jc w:val="righ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e-mail:</w:t>
                      </w:r>
                      <w:r w:rsidR="005573BB" w:rsidRPr="007F3143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hyperlink r:id="rId9" w:history="1">
                        <w:r w:rsidR="006D1A1E" w:rsidRPr="007F3143">
                          <w:rPr>
                            <w:rStyle w:val="Hipervnculo"/>
                            <w:rFonts w:asciiTheme="minorHAnsi" w:hAnsiTheme="minorHAnsi" w:cstheme="minorHAnsi"/>
                            <w:sz w:val="14"/>
                            <w:szCs w:val="14"/>
                          </w:rPr>
                          <w:t>biologia.molecular@uah.es</w:t>
                        </w:r>
                      </w:hyperlink>
                    </w:p>
                    <w:p w:rsidR="006D1A1E" w:rsidRPr="007F3143" w:rsidRDefault="006D1A1E">
                      <w:pPr>
                        <w:spacing w:line="200" w:lineRule="exact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5573BB" w:rsidRDefault="005573BB">
                      <w:pPr>
                        <w:spacing w:line="200" w:lineRule="exact"/>
                        <w:rPr>
                          <w:rFonts w:ascii="Times New Roman" w:hAnsi="Times New Roman"/>
                          <w:spacing w:val="60"/>
                          <w:sz w:val="16"/>
                        </w:rPr>
                      </w:pPr>
                    </w:p>
                  </w:txbxContent>
                </v:textbox>
                <w10:wrap type="through" anchorx="page" anchory="margin"/>
                <w10:anchorlock/>
              </v:shape>
            </w:pict>
          </mc:Fallback>
        </mc:AlternateContent>
      </w:r>
    </w:p>
    <w:p w:rsidR="004F2321" w:rsidRDefault="003624BB" w:rsidP="003624BB">
      <w:pPr>
        <w:jc w:val="center"/>
        <w:rPr>
          <w:rFonts w:ascii="DIN Regular" w:hAnsi="DIN Regular" w:cstheme="minorHAnsi"/>
          <w:b/>
          <w:color w:val="1F4E79"/>
          <w:sz w:val="32"/>
          <w:szCs w:val="32"/>
        </w:rPr>
      </w:pPr>
      <w:r w:rsidRPr="003B240D">
        <w:rPr>
          <w:rFonts w:ascii="Tw Cen MT" w:hAnsi="Tw Cen MT"/>
          <w:noProof/>
          <w:color w:val="000000"/>
          <w:spacing w:val="4"/>
          <w:kern w:val="17"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009DC12" wp14:editId="554C632C">
                <wp:simplePos x="0" y="0"/>
                <wp:positionH relativeFrom="margin">
                  <wp:posOffset>1525181</wp:posOffset>
                </wp:positionH>
                <wp:positionV relativeFrom="margin">
                  <wp:posOffset>224155</wp:posOffset>
                </wp:positionV>
                <wp:extent cx="2512503" cy="246073"/>
                <wp:effectExtent l="0" t="0" r="2540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03" cy="246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id w:val="1370108244"/>
                              <w:lock w:val="contentLocked"/>
                              <w:placeholder>
                                <w:docPart w:val="9477769A3EEC4177BAB9B4D16FCD1436"/>
                              </w:placeholder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:rsidR="003624BB" w:rsidRPr="007F3143" w:rsidRDefault="003624BB" w:rsidP="0082059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r w:rsidRPr="002E6D37">
                                  <w:rPr>
                                    <w:rFonts w:asciiTheme="minorHAnsi" w:hAnsiTheme="minorHAnsi" w:cstheme="minorHAnsi"/>
                                    <w:sz w:val="28"/>
                                    <w:szCs w:val="28"/>
                                  </w:rPr>
                                  <w:t>SOLICITUD DE SERVICIO</w:t>
                                </w:r>
                              </w:p>
                            </w:sdtContent>
                          </w:sdt>
                          <w:p w:rsidR="003624BB" w:rsidRPr="007F3143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624BB" w:rsidRPr="00B21F49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="DIN Regular" w:hAnsi="DIN Regular"/>
                                <w:sz w:val="14"/>
                              </w:rPr>
                            </w:pPr>
                          </w:p>
                          <w:p w:rsidR="003624BB" w:rsidRPr="00B21F49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="DIN Regular" w:hAnsi="DIN Regular"/>
                                <w:sz w:val="14"/>
                              </w:rPr>
                            </w:pPr>
                          </w:p>
                          <w:p w:rsidR="003624BB" w:rsidRDefault="003624BB" w:rsidP="00820595">
                            <w:pPr>
                              <w:spacing w:line="200" w:lineRule="exact"/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9DC12" id="_x0000_s1027" type="#_x0000_t202" style="position:absolute;left:0;text-align:left;margin-left:120.1pt;margin-top:17.65pt;width:197.8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8J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V5gxEkLLXqgg0a3YkCRqU7fqQSc7jtw0wNsQ5ctU9XdieKrQlxsasL39EZK0deUlJCdb266F1dH&#10;HGVAdv0HUUIYctDCAg2VbE3poBgI0KFLj+fOmFQK2AwiP4i8GUYFnAXh3FvMbAiSTLc7qfQ7Klpk&#10;jBRL6LxFJ8c7pU02JJlcTDAuctY0tvsNf7YBjuMOxIar5sxkYZv5I/bi7XK7DJ0wmG+d0Msy5ybf&#10;hM489xdRNss2m8z/aeL6YVKzsqTchJmE5Yd/1riTxEdJnKWlRMNKA2dSUnK/2zQSHQkIO7ffqSAX&#10;bu7zNGwRgMsLSn4QerdB7OTz5cIJ8zBy4oW3dDw/vo3nXhiHWf6c0h3j9N8poT7FcRREo5h+y82z&#10;32tuJGmZhtHRsDbFy7MTSYwEt7y0rdWENaN9UQqT/lMpoN1To61gjUZHtephN9iXYdVsxLwT5SMo&#10;WAoQGMgUxh4YtZDfMephhKRYfTsQSTFq3nN4BWbeTIacjN1kEF7A1RRrjEZzo8e5dOgk29eAPL4z&#10;Lm7gpVTMivgpi9P7grFguZxGmJk7l//W62nQrn8BAAD//wMAUEsDBBQABgAIAAAAIQBJJUkq4AAA&#10;AAkBAAAPAAAAZHJzL2Rvd25yZXYueG1sTI/BTsMwEETvSPyDtUjcqN2kDTRkU1UITkiINBw4OrGb&#10;WI3XIXbb8PeYExxX8zTzttjOdmBnPXnjCGG5EMA0tU4Z6hA+6pe7B2A+SFJycKQRvrWHbXl9Vchc&#10;uQtV+rwPHYsl5HOJ0Icw5pz7ttdW+oUbNcXs4CYrQzynjqtJXmK5HXgiRMatNBQXejnqp163x/3J&#10;Iuw+qXo2X2/Ne3WoTF1vBL1mR8Tbm3n3CCzoOfzB8Ksf1aGMTo07kfJsQEhWIokoQrpOgUUgS9cb&#10;YA3C/WoJvCz4/w/KHwAAAP//AwBQSwECLQAUAAYACAAAACEAtoM4kv4AAADhAQAAEwAAAAAAAAAA&#10;AAAAAAAAAAAAW0NvbnRlbnRfVHlwZXNdLnhtbFBLAQItABQABgAIAAAAIQA4/SH/1gAAAJQBAAAL&#10;AAAAAAAAAAAAAAAAAC8BAABfcmVscy8ucmVsc1BLAQItABQABgAIAAAAIQAn1D8JsAIAALAFAAAO&#10;AAAAAAAAAAAAAAAAAC4CAABkcnMvZTJvRG9jLnhtbFBLAQItABQABgAIAAAAIQBJJUkq4AAAAAkB&#10;AAAPAAAAAAAAAAAAAAAAAAoFAABkcnMvZG93bnJldi54bWxQSwUGAAAAAAQABADzAAAAFwYAAAAA&#10;" o:allowincell="f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id w:val="1370108244"/>
                        <w:lock w:val="contentLocked"/>
                        <w:placeholder>
                          <w:docPart w:val="9477769A3EEC4177BAB9B4D16FCD1436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:rsidR="003624BB" w:rsidRPr="007F3143" w:rsidRDefault="003624BB" w:rsidP="0082059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2E6D37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SOLICITUD DE SERVICIO</w:t>
                          </w:r>
                        </w:p>
                      </w:sdtContent>
                    </w:sdt>
                    <w:p w:rsidR="003624BB" w:rsidRPr="007F3143" w:rsidRDefault="003624BB" w:rsidP="00820595">
                      <w:pPr>
                        <w:spacing w:line="200" w:lineRule="exact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3624BB" w:rsidRPr="00B21F49" w:rsidRDefault="003624BB" w:rsidP="00820595">
                      <w:pPr>
                        <w:spacing w:line="200" w:lineRule="exact"/>
                        <w:jc w:val="center"/>
                        <w:rPr>
                          <w:rFonts w:ascii="DIN Regular" w:hAnsi="DIN Regular"/>
                          <w:sz w:val="14"/>
                        </w:rPr>
                      </w:pPr>
                    </w:p>
                    <w:p w:rsidR="003624BB" w:rsidRPr="00B21F49" w:rsidRDefault="003624BB" w:rsidP="00820595">
                      <w:pPr>
                        <w:spacing w:line="200" w:lineRule="exact"/>
                        <w:jc w:val="center"/>
                        <w:rPr>
                          <w:rFonts w:ascii="DIN Regular" w:hAnsi="DIN Regular"/>
                          <w:sz w:val="14"/>
                        </w:rPr>
                      </w:pPr>
                    </w:p>
                    <w:p w:rsidR="003624BB" w:rsidRDefault="003624BB" w:rsidP="00820595">
                      <w:pPr>
                        <w:spacing w:line="200" w:lineRule="exact"/>
                        <w:jc w:val="center"/>
                        <w:rPr>
                          <w:rFonts w:ascii="Times New Roman" w:hAnsi="Times New Roman"/>
                          <w:spacing w:val="60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F2321" w:rsidRDefault="00B649E5" w:rsidP="00F70A0C">
      <w:pPr>
        <w:rPr>
          <w:rFonts w:ascii="DIN Regular" w:hAnsi="DIN Regular" w:cstheme="minorHAnsi"/>
          <w:b/>
          <w:color w:val="1F4E79"/>
          <w:sz w:val="32"/>
          <w:szCs w:val="32"/>
        </w:rPr>
      </w:pPr>
      <w:r w:rsidRPr="007F3143">
        <w:rPr>
          <w:rFonts w:asciiTheme="minorHAnsi" w:hAnsiTheme="minorHAnsi" w:cstheme="minorHAnsi"/>
          <w:b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4730349</wp:posOffset>
                </wp:positionH>
                <wp:positionV relativeFrom="paragraph">
                  <wp:posOffset>247383</wp:posOffset>
                </wp:positionV>
                <wp:extent cx="1357630" cy="247650"/>
                <wp:effectExtent l="0" t="0" r="13970" b="1905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46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CE5A5" id="Rectangle 31" o:spid="_x0000_s1026" style="position:absolute;margin-left:372.45pt;margin-top:19.5pt;width:106.9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4RfQIAAPwEAAAOAAAAZHJzL2Uyb0RvYy54bWysVNuO0zAQfUfiHyy/d5O06WWjTVdV0yKk&#10;BVYsfIBrO42FYxvbbbqs+HfGTlta9gUh8pB4MuPxOTNnfHd/aCXac+uEViXOblKMuKKaCbUt8dcv&#10;68EMI+eJYkRqxUv8zB2+n799c9eZgg91oyXjFkES5YrOlLjx3hRJ4mjDW+JutOEKnLW2LfFg2m3C&#10;LOkgeyuTYZpOkk5bZqym3Dn4W/VOPI/565pT/6muHfdIlhiw+fi28b0J72R+R4qtJaYR9AiD/AOK&#10;lggFh55TVcQTtLPiVapWUKudrv0N1W2i61pQHjkAmyz9g81TQwyPXKA4zpzL5P5fWvpx/2iRYCXO&#10;MVKkhRZ9hqIRtZUcjbJQn864AsKezKMNDJ150PSbQ0ovGwjjC2t113DCAFWMT642BMPBVrTpPmgG&#10;6cnO61iqQ23bkBCKgA6xI8/njvCDRxR+ZqPxdDKCxlHwDfPpZBxblpDitNtY599x3aKwKLEF8DE7&#10;2T84D+gh9BQSDlN6LaSMXZcKdSUeZdNx3OC0FCw4I0m73SylRXsSdJPmk0UVSgHJrsJa4UG9UrQl&#10;nqXh6fUUqrFSLJ7iiZD9GjZLFZIDOcB2XPUqeblNb1ez1Swf5MPJapCnVTVYrJf5YLIGfNWoWi6r&#10;7GfAmeVFIxjjKkA9KTbL/04Rx9nptXbW7BUld8l8HZ/XzJNrGLEwwOr0jeyiDELnewVtNHsGFVjd&#10;jyBcGbBotP2BUQfjV2L3fUcsx0i+V6Ck2yzPw7xGIx9Ph2DYS8/m0kMUhVQl9hj1y6XvZ3xnrNg2&#10;cFIWe6z0AtRXiyiMoMweFeAOBoxYZHC8DsIMX9ox6velNf8FAAD//wMAUEsDBBQABgAIAAAAIQBr&#10;FObX3AAAAAkBAAAPAAAAZHJzL2Rvd25yZXYueG1sTI/BTsMwEETvSPyDtUhcEHUKIU1CnKpC4siB&#10;AHc33iYBex3FbpP+PcuJHlfzNPum2i7OihNOYfCkYL1KQCC13gzUKfj8eL3PQYSoyWjrCRWcMcC2&#10;vr6qdGn8TO94amInuIRCqRX0MY6llKHt0emw8iMSZwc/OR35nDppJj1zubPyIUky6fRA/KHXI770&#10;2P40R6fgO/Vj5tZ352b4wtxmcaffDrNStzfL7hlExCX+w/Cnz+pQs9PeH8kEYRVs0rRgVMFjwZsY&#10;KJ7yDYg9J3kCsq7k5YL6FwAA//8DAFBLAQItABQABgAIAAAAIQC2gziS/gAAAOEBAAATAAAAAAAA&#10;AAAAAAAAAAAAAABbQ29udGVudF9UeXBlc10ueG1sUEsBAi0AFAAGAAgAAAAhADj9If/WAAAAlAEA&#10;AAsAAAAAAAAAAAAAAAAALwEAAF9yZWxzLy5yZWxzUEsBAi0AFAAGAAgAAAAhAJgY3hF9AgAA/AQA&#10;AA4AAAAAAAAAAAAAAAAALgIAAGRycy9lMm9Eb2MueG1sUEsBAi0AFAAGAAgAAAAhAGsU5tfcAAAA&#10;CQEAAA8AAAAAAAAAAAAAAAAA1wQAAGRycy9kb3ducmV2LnhtbFBLBQYAAAAABAAEAPMAAADgBQAA&#10;AAA=&#10;" filled="f" strokecolor="#0046ad" strokeweight=".25pt"/>
            </w:pict>
          </mc:Fallback>
        </mc:AlternateContent>
      </w:r>
      <w:r w:rsidR="00BE44D1">
        <w:rPr>
          <w:rFonts w:ascii="DIN Regular" w:hAnsi="DIN Regular" w:cstheme="minorHAnsi"/>
          <w:b/>
          <w:noProof/>
          <w:color w:val="1F4E79"/>
          <w:sz w:val="32"/>
          <w:szCs w:val="32"/>
          <w:lang w:val="es-ES"/>
        </w:rPr>
        <w:drawing>
          <wp:anchor distT="0" distB="0" distL="114300" distR="114300" simplePos="0" relativeHeight="251668480" behindDoc="0" locked="1" layoutInCell="0" allowOverlap="1">
            <wp:simplePos x="0" y="0"/>
            <wp:positionH relativeFrom="margin">
              <wp:posOffset>-494030</wp:posOffset>
            </wp:positionH>
            <wp:positionV relativeFrom="margin">
              <wp:posOffset>-566420</wp:posOffset>
            </wp:positionV>
            <wp:extent cx="1841500" cy="558800"/>
            <wp:effectExtent l="0" t="0" r="6350" b="0"/>
            <wp:wrapTopAndBottom/>
            <wp:docPr id="11" name="Imagen 11" descr="logo 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ol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3BB" w:rsidRPr="007F3143" w:rsidRDefault="00454CAD" w:rsidP="00F70A0C">
      <w:pPr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b/>
            <w:color w:val="1F4E79"/>
            <w:sz w:val="32"/>
            <w:szCs w:val="32"/>
          </w:rPr>
          <w:id w:val="-294609084"/>
          <w:lock w:val="contentLocked"/>
          <w:placeholder>
            <w:docPart w:val="DefaultPlaceholder_-1854013440"/>
          </w:placeholder>
        </w:sdtPr>
        <w:sdtContent>
          <w:r w:rsidR="00F846F2">
            <w:rPr>
              <w:rFonts w:asciiTheme="minorHAnsi" w:hAnsiTheme="minorHAnsi" w:cstheme="minorHAnsi"/>
              <w:b/>
              <w:color w:val="1F4E79"/>
              <w:sz w:val="32"/>
              <w:szCs w:val="32"/>
            </w:rPr>
            <w:t>ANÁLISIS DE FRAGMENTOS</w:t>
          </w:r>
          <w:r w:rsidR="000B78E4">
            <w:rPr>
              <w:rFonts w:asciiTheme="minorHAnsi" w:hAnsiTheme="minorHAnsi" w:cstheme="minorHAnsi"/>
              <w:b/>
              <w:color w:val="1F4E79"/>
              <w:sz w:val="32"/>
              <w:szCs w:val="32"/>
            </w:rPr>
            <w:t xml:space="preserve"> (Placa)</w:t>
          </w:r>
        </w:sdtContent>
      </w:sdt>
      <w:r w:rsidR="00B649E5">
        <w:rPr>
          <w:rFonts w:asciiTheme="minorHAnsi" w:hAnsiTheme="minorHAnsi" w:cstheme="minorHAnsi"/>
          <w:sz w:val="28"/>
          <w:szCs w:val="28"/>
        </w:rPr>
        <w:t xml:space="preserve">    </w:t>
      </w:r>
      <w:r w:rsidR="00F70A0C" w:rsidRPr="007F3143">
        <w:rPr>
          <w:rFonts w:asciiTheme="minorHAnsi" w:hAnsiTheme="minorHAnsi" w:cstheme="minorHAnsi"/>
          <w:sz w:val="28"/>
          <w:szCs w:val="28"/>
        </w:rPr>
        <w:t xml:space="preserve">   </w:t>
      </w:r>
      <w:r w:rsidR="000B78E4">
        <w:rPr>
          <w:rFonts w:asciiTheme="minorHAnsi" w:hAnsiTheme="minorHAnsi" w:cstheme="minorHAnsi"/>
          <w:sz w:val="28"/>
          <w:szCs w:val="28"/>
        </w:rPr>
        <w:t xml:space="preserve">       </w:t>
      </w:r>
      <w:r w:rsidR="00F846F2">
        <w:rPr>
          <w:rFonts w:asciiTheme="minorHAnsi" w:hAnsiTheme="minorHAnsi" w:cstheme="minorHAnsi"/>
          <w:sz w:val="28"/>
          <w:szCs w:val="28"/>
        </w:rPr>
        <w:t xml:space="preserve">       </w:t>
      </w:r>
      <w:r w:rsidR="00586CDE" w:rsidRPr="007F3143">
        <w:rPr>
          <w:rFonts w:asciiTheme="minorHAnsi" w:hAnsiTheme="minorHAnsi" w:cstheme="minorHAnsi"/>
          <w:sz w:val="28"/>
          <w:szCs w:val="28"/>
        </w:rPr>
        <w:t xml:space="preserve">   </w:t>
      </w:r>
      <w:r w:rsidR="00CC05DB">
        <w:rPr>
          <w:rFonts w:asciiTheme="minorHAnsi" w:hAnsiTheme="minorHAnsi" w:cstheme="minorHAnsi"/>
          <w:sz w:val="28"/>
          <w:szCs w:val="28"/>
        </w:rPr>
        <w:t xml:space="preserve">  </w:t>
      </w:r>
      <w:r w:rsidR="007F3143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788741638"/>
          <w:lock w:val="contentLocked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 w:rsidR="00F70A0C" w:rsidRPr="007F3143">
            <w:rPr>
              <w:rFonts w:asciiTheme="minorHAnsi" w:hAnsiTheme="minorHAnsi" w:cstheme="minorHAnsi"/>
              <w:szCs w:val="24"/>
            </w:rPr>
            <w:t>Referencia</w:t>
          </w:r>
          <w:r w:rsidR="005573BB" w:rsidRPr="007F3143">
            <w:rPr>
              <w:rFonts w:asciiTheme="minorHAnsi" w:hAnsiTheme="minorHAnsi" w:cstheme="minorHAnsi"/>
              <w:szCs w:val="24"/>
            </w:rPr>
            <w:t>:</w:t>
          </w:r>
        </w:sdtContent>
      </w:sdt>
      <w:r w:rsidR="00197F6D" w:rsidRPr="007F3143">
        <w:rPr>
          <w:rFonts w:asciiTheme="minorHAnsi" w:hAnsiTheme="minorHAnsi" w:cstheme="minorHAnsi"/>
          <w:b/>
          <w:szCs w:val="24"/>
        </w:rPr>
        <w:t xml:space="preserve"> </w:t>
      </w:r>
      <w:r w:rsidR="00B649E5">
        <w:rPr>
          <w:rFonts w:asciiTheme="minorHAnsi" w:hAnsiTheme="minorHAnsi" w:cstheme="minorHAnsi"/>
          <w:b/>
          <w:szCs w:val="24"/>
        </w:rPr>
        <w:t xml:space="preserve">  </w:t>
      </w:r>
      <w:r w:rsidR="00F846F2">
        <w:rPr>
          <w:rFonts w:asciiTheme="minorHAnsi" w:hAnsiTheme="minorHAnsi" w:cstheme="minorHAnsi"/>
          <w:b/>
          <w:szCs w:val="24"/>
        </w:rPr>
        <w:t>AF</w:t>
      </w:r>
      <w:r w:rsidR="005573BB" w:rsidRPr="007F3143">
        <w:rPr>
          <w:rFonts w:asciiTheme="minorHAnsi" w:hAnsiTheme="minorHAnsi" w:cstheme="minorHAnsi"/>
          <w:b/>
          <w:szCs w:val="24"/>
        </w:rPr>
        <w:t xml:space="preserve"> -</w:t>
      </w:r>
      <w:r w:rsidR="00B649E5">
        <w:rPr>
          <w:rFonts w:asciiTheme="minorHAnsi" w:hAnsiTheme="minorHAnsi" w:cstheme="minorHAnsi"/>
          <w:b/>
          <w:szCs w:val="24"/>
        </w:rPr>
        <w:t xml:space="preserve"> </w:t>
      </w:r>
    </w:p>
    <w:p w:rsidR="00F70A0C" w:rsidRPr="007F3143" w:rsidRDefault="00F70A0C">
      <w:pPr>
        <w:rPr>
          <w:rFonts w:asciiTheme="minorHAnsi" w:hAnsiTheme="minorHAnsi" w:cstheme="minorHAnsi"/>
          <w:b/>
          <w:sz w:val="20"/>
        </w:rPr>
      </w:pPr>
    </w:p>
    <w:p w:rsidR="005573BB" w:rsidRPr="007F3143" w:rsidRDefault="00F70A0C">
      <w:pPr>
        <w:rPr>
          <w:rFonts w:asciiTheme="minorHAnsi" w:hAnsiTheme="minorHAnsi" w:cstheme="minorHAnsi"/>
          <w:b/>
          <w:sz w:val="20"/>
        </w:rPr>
      </w:pPr>
      <w:r w:rsidRPr="007F3143">
        <w:rPr>
          <w:rFonts w:asciiTheme="minorHAnsi" w:hAnsiTheme="minorHAnsi" w:cstheme="minorHAnsi"/>
          <w:b/>
          <w:sz w:val="20"/>
        </w:rPr>
        <w:t>DATOS DEL SOLICITANTE</w:t>
      </w:r>
    </w:p>
    <w:p w:rsidR="00F70A0C" w:rsidRPr="007F3143" w:rsidRDefault="00F70A0C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739"/>
        <w:gridCol w:w="1934"/>
        <w:gridCol w:w="3119"/>
        <w:gridCol w:w="1842"/>
      </w:tblGrid>
      <w:tr w:rsidR="003624BB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2110006122"/>
              <w:lock w:val="contentLocked"/>
              <w:placeholder>
                <w:docPart w:val="2823642E23C7484886355C5E6C6B5F2C"/>
              </w:placeholder>
            </w:sdtPr>
            <w:sdtEndPr/>
            <w:sdtContent>
              <w:p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Nombre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669486467"/>
              <w:lock w:val="contentLocked"/>
              <w:placeholder>
                <w:docPart w:val="2823642E23C7484886355C5E6C6B5F2C"/>
              </w:placeholder>
            </w:sdtPr>
            <w:sdtEndPr/>
            <w:sdtContent>
              <w:p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Teléfono y extensión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:rsidTr="003624BB">
        <w:trPr>
          <w:trHeight w:hRule="exact" w:val="340"/>
        </w:trPr>
        <w:sdt>
          <w:sdtPr>
            <w:rPr>
              <w:rFonts w:asciiTheme="minorHAnsi" w:hAnsiTheme="minorHAnsi" w:cstheme="minorHAnsi"/>
              <w:sz w:val="20"/>
            </w:rPr>
            <w:id w:val="2114008703"/>
            <w:lock w:val="contentLocked"/>
            <w:placeholder>
              <w:docPart w:val="2823642E23C7484886355C5E6C6B5F2C"/>
            </w:placeholder>
          </w:sdtPr>
          <w:sdtEndPr/>
          <w:sdtContent>
            <w:tc>
              <w:tcPr>
                <w:tcW w:w="27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EBF3FF"/>
                <w:vAlign w:val="center"/>
                <w:hideMark/>
              </w:tcPr>
              <w:p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E-mail/s (envío de resultados)</w:t>
                </w:r>
              </w:p>
            </w:tc>
          </w:sdtContent>
        </w:sdt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94257160"/>
              <w:lock w:val="contentLocked"/>
              <w:placeholder>
                <w:docPart w:val="2823642E23C7484886355C5E6C6B5F2C"/>
              </w:placeholder>
            </w:sdtPr>
            <w:sdtEndPr/>
            <w:sdtContent>
              <w:p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Investigador responsable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474451443"/>
              <w:lock w:val="contentLocked"/>
              <w:placeholder>
                <w:docPart w:val="2823642E23C7484886355C5E6C6B5F2C"/>
              </w:placeholder>
            </w:sdtPr>
            <w:sdtEndPr/>
            <w:sdtContent>
              <w:p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Departamento/Centro/Entidad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-972910401"/>
              <w:lock w:val="contentLocked"/>
              <w:placeholder>
                <w:docPart w:val="2823642E23C7484886355C5E6C6B5F2C"/>
              </w:placeholder>
            </w:sdtPr>
            <w:sdtEndPr/>
            <w:sdtContent>
              <w:p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Nº de muestras</w:t>
                </w:r>
              </w:p>
            </w:sdtContent>
          </w:sdt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624BB" w:rsidTr="003624BB">
        <w:trPr>
          <w:trHeight w:hRule="exact" w:val="340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sz w:val="20"/>
              </w:rPr>
              <w:id w:val="1319534644"/>
              <w:lock w:val="contentLocked"/>
              <w:placeholder>
                <w:docPart w:val="2823642E23C7484886355C5E6C6B5F2C"/>
              </w:placeholder>
            </w:sdtPr>
            <w:sdtEndPr/>
            <w:sdtContent>
              <w:p w:rsidR="003624BB" w:rsidRDefault="003624BB">
                <w:pPr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Theme="minorHAnsi" w:hAnsiTheme="minorHAnsi" w:cstheme="minorHAnsi"/>
                    <w:sz w:val="20"/>
                  </w:rPr>
                  <w:t>Fecha entrega</w:t>
                </w:r>
              </w:p>
            </w:sdtContent>
          </w:sdt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BF3FF"/>
            <w:vAlign w:val="center"/>
            <w:hideMark/>
          </w:tcPr>
          <w:sdt>
            <w:sdtPr>
              <w:rPr>
                <w:rFonts w:asciiTheme="minorHAnsi" w:hAnsiTheme="minorHAnsi" w:cstheme="minorHAnsi"/>
                <w:bCs/>
                <w:color w:val="0000FF"/>
                <w:sz w:val="18"/>
                <w:szCs w:val="18"/>
              </w:rPr>
              <w:id w:val="-1472900962"/>
              <w:placeholder>
                <w:docPart w:val="2823642E23C7484886355C5E6C6B5F2C"/>
              </w:placeholder>
            </w:sdtPr>
            <w:sdtEndPr/>
            <w:sdtContent>
              <w:p w:rsidR="003624BB" w:rsidRDefault="003624B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bCs/>
                    <w:color w:val="0000FF"/>
                    <w:sz w:val="18"/>
                    <w:szCs w:val="18"/>
                  </w:rPr>
                  <w:t>Fecha recepción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</w:rPr>
                  <w:t>(rellenar por el Centro)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4BB" w:rsidRDefault="003624B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bookmarkStart w:id="0" w:name="_GoBack"/>
        <w:bookmarkEnd w:id="0"/>
      </w:tr>
    </w:tbl>
    <w:p w:rsidR="00B24865" w:rsidRPr="00B24865" w:rsidRDefault="00B24865" w:rsidP="00B24865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B24865" w:rsidRDefault="00B24865" w:rsidP="00F846F2">
      <w:pPr>
        <w:rPr>
          <w:rFonts w:ascii="Calibri" w:hAnsi="Calibri"/>
          <w:sz w:val="16"/>
          <w:szCs w:val="16"/>
        </w:rPr>
      </w:pPr>
    </w:p>
    <w:p w:rsidR="00F846F2" w:rsidRDefault="00F846F2" w:rsidP="00F846F2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DATOS RELATIVOS A LAS MUESTRAS</w:t>
      </w:r>
    </w:p>
    <w:p w:rsidR="00B24865" w:rsidRDefault="00B24865" w:rsidP="00B24865">
      <w:pPr>
        <w:rPr>
          <w:rFonts w:asciiTheme="minorHAnsi" w:hAnsiTheme="minorHAnsi" w:cstheme="minorHAnsi"/>
          <w:b/>
          <w:sz w:val="20"/>
        </w:rPr>
      </w:pPr>
    </w:p>
    <w:p w:rsidR="00B24865" w:rsidRPr="00B24865" w:rsidRDefault="00B24865" w:rsidP="00B24865">
      <w:pPr>
        <w:pStyle w:val="Prrafodelista"/>
        <w:numPr>
          <w:ilvl w:val="0"/>
          <w:numId w:val="2"/>
        </w:numPr>
        <w:rPr>
          <w:rFonts w:ascii="Calibri" w:hAnsi="Calibri"/>
          <w:sz w:val="16"/>
          <w:szCs w:val="16"/>
        </w:rPr>
      </w:pPr>
      <w:r w:rsidRPr="00B24865">
        <w:rPr>
          <w:rFonts w:ascii="Calibri" w:hAnsi="Calibri"/>
          <w:color w:val="FF0000"/>
          <w:sz w:val="16"/>
          <w:szCs w:val="16"/>
        </w:rPr>
        <w:t>Todos los campos indicados con un (*) son obligatorios.</w:t>
      </w:r>
      <w:r w:rsidRPr="00B24865">
        <w:rPr>
          <w:rFonts w:ascii="Calibri" w:hAnsi="Calibri"/>
          <w:sz w:val="16"/>
          <w:szCs w:val="16"/>
        </w:rPr>
        <w:t xml:space="preserve"> </w:t>
      </w:r>
    </w:p>
    <w:p w:rsidR="00B24865" w:rsidRPr="00B24865" w:rsidRDefault="00B24865" w:rsidP="00B24865">
      <w:pPr>
        <w:pStyle w:val="Prrafodelista"/>
        <w:numPr>
          <w:ilvl w:val="0"/>
          <w:numId w:val="2"/>
        </w:numPr>
        <w:rPr>
          <w:rFonts w:ascii="Calibri" w:hAnsi="Calibri"/>
          <w:sz w:val="16"/>
          <w:szCs w:val="16"/>
        </w:rPr>
      </w:pPr>
      <w:r w:rsidRPr="00B24865">
        <w:rPr>
          <w:rFonts w:ascii="Calibri" w:hAnsi="Calibri"/>
          <w:sz w:val="16"/>
          <w:szCs w:val="16"/>
        </w:rPr>
        <w:t>Los nombres de las muestras no pueden contener más de 6 dígitos/letras.</w:t>
      </w:r>
    </w:p>
    <w:p w:rsidR="00B24865" w:rsidRPr="00B24865" w:rsidRDefault="00B24865" w:rsidP="00B24865">
      <w:pPr>
        <w:pStyle w:val="Prrafodelista"/>
        <w:numPr>
          <w:ilvl w:val="0"/>
          <w:numId w:val="2"/>
        </w:numPr>
        <w:rPr>
          <w:rFonts w:ascii="Calibri" w:hAnsi="Calibri"/>
          <w:sz w:val="16"/>
          <w:szCs w:val="16"/>
        </w:rPr>
      </w:pPr>
      <w:r w:rsidRPr="00B24865">
        <w:rPr>
          <w:rFonts w:ascii="Calibri" w:hAnsi="Calibri"/>
          <w:sz w:val="16"/>
          <w:szCs w:val="16"/>
        </w:rPr>
        <w:t>Se debe rellenar una fila para cada muestra.</w:t>
      </w:r>
    </w:p>
    <w:p w:rsidR="00B24865" w:rsidRPr="00B24865" w:rsidRDefault="00B24865" w:rsidP="00B24865">
      <w:pPr>
        <w:pStyle w:val="Prrafodelista"/>
        <w:numPr>
          <w:ilvl w:val="0"/>
          <w:numId w:val="2"/>
        </w:numPr>
        <w:rPr>
          <w:rFonts w:ascii="Calibri" w:hAnsi="Calibri"/>
          <w:sz w:val="16"/>
          <w:szCs w:val="16"/>
        </w:rPr>
      </w:pPr>
      <w:r w:rsidRPr="00B24865">
        <w:rPr>
          <w:rFonts w:ascii="Calibri" w:hAnsi="Calibri"/>
          <w:sz w:val="16"/>
          <w:szCs w:val="16"/>
        </w:rPr>
        <w:t xml:space="preserve">Para mayor nº de muestras se podrán añadir tantas filas como sea necesario. </w:t>
      </w:r>
    </w:p>
    <w:p w:rsidR="00F846F2" w:rsidRPr="00F602A4" w:rsidRDefault="00F846F2" w:rsidP="00F846F2">
      <w:pPr>
        <w:rPr>
          <w:rFonts w:ascii="Calibri" w:hAnsi="Calibri" w:cs="Calibri"/>
          <w:b/>
          <w:sz w:val="16"/>
          <w:szCs w:val="16"/>
        </w:rPr>
      </w:pPr>
    </w:p>
    <w:tbl>
      <w:tblPr>
        <w:tblStyle w:val="Tabladecuadrcula1clara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1559"/>
        <w:gridCol w:w="1701"/>
        <w:gridCol w:w="2693"/>
      </w:tblGrid>
      <w:tr w:rsidR="00247E04" w:rsidRPr="00046494" w:rsidTr="00247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247E04" w:rsidRPr="00B24865" w:rsidRDefault="00247E04" w:rsidP="005A54A4">
            <w:pPr>
              <w:pStyle w:val="Ttulo4"/>
              <w:outlineLvl w:val="3"/>
              <w:rPr>
                <w:rFonts w:cstheme="majorHAnsi"/>
                <w:sz w:val="20"/>
              </w:rPr>
            </w:pPr>
            <w:r w:rsidRPr="00B24865">
              <w:rPr>
                <w:rFonts w:cstheme="majorHAnsi"/>
                <w:sz w:val="20"/>
              </w:rPr>
              <w:t>Código</w:t>
            </w:r>
          </w:p>
          <w:p w:rsidR="00247E04" w:rsidRPr="00B24865" w:rsidRDefault="00247E04" w:rsidP="005A54A4">
            <w:pPr>
              <w:jc w:val="center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24865">
              <w:rPr>
                <w:rFonts w:asciiTheme="majorHAnsi" w:hAnsiTheme="majorHAnsi" w:cstheme="majorHAnsi"/>
                <w:b w:val="0"/>
                <w:sz w:val="16"/>
                <w:szCs w:val="16"/>
              </w:rPr>
              <w:t>(Rellenar por el Centro)</w:t>
            </w:r>
          </w:p>
        </w:tc>
        <w:tc>
          <w:tcPr>
            <w:tcW w:w="850" w:type="dxa"/>
            <w:shd w:val="clear" w:color="auto" w:fill="EBF3FF"/>
            <w:vAlign w:val="center"/>
          </w:tcPr>
          <w:p w:rsidR="00247E04" w:rsidRPr="00247E04" w:rsidRDefault="00247E04" w:rsidP="00247E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247E04">
              <w:rPr>
                <w:rFonts w:asciiTheme="majorHAnsi" w:hAnsiTheme="majorHAnsi" w:cstheme="majorHAnsi"/>
                <w:sz w:val="16"/>
                <w:szCs w:val="16"/>
              </w:rPr>
              <w:t>POSICIÓN</w:t>
            </w:r>
          </w:p>
        </w:tc>
        <w:tc>
          <w:tcPr>
            <w:tcW w:w="1985" w:type="dxa"/>
            <w:shd w:val="clear" w:color="auto" w:fill="EBF3FF"/>
            <w:vAlign w:val="center"/>
          </w:tcPr>
          <w:p w:rsidR="00247E04" w:rsidRPr="00B24865" w:rsidRDefault="00247E04" w:rsidP="00B248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</w:rPr>
            </w:pPr>
            <w:r w:rsidRPr="00B24865">
              <w:rPr>
                <w:rFonts w:asciiTheme="majorHAnsi" w:hAnsiTheme="majorHAnsi" w:cstheme="majorHAnsi"/>
                <w:sz w:val="20"/>
              </w:rPr>
              <w:t>MUESTRA</w:t>
            </w:r>
            <w:r w:rsidRPr="00B24865">
              <w:rPr>
                <w:rFonts w:asciiTheme="majorHAnsi" w:hAnsiTheme="majorHAnsi" w:cstheme="majorHAnsi"/>
                <w:color w:val="FF0000"/>
                <w:sz w:val="20"/>
              </w:rPr>
              <w:t>*</w:t>
            </w:r>
          </w:p>
        </w:tc>
        <w:tc>
          <w:tcPr>
            <w:tcW w:w="1559" w:type="dxa"/>
            <w:shd w:val="clear" w:color="auto" w:fill="EBF3FF"/>
            <w:vAlign w:val="center"/>
          </w:tcPr>
          <w:p w:rsidR="00247E04" w:rsidRPr="00B24865" w:rsidRDefault="00247E04" w:rsidP="005A54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</w:rPr>
            </w:pPr>
            <w:r w:rsidRPr="00B24865">
              <w:rPr>
                <w:rFonts w:asciiTheme="majorHAnsi" w:hAnsiTheme="majorHAnsi" w:cstheme="majorHAnsi"/>
                <w:sz w:val="20"/>
              </w:rPr>
              <w:t xml:space="preserve">MARCAJE </w:t>
            </w:r>
            <w:r w:rsidRPr="00B24865">
              <w:rPr>
                <w:rFonts w:asciiTheme="majorHAnsi" w:hAnsiTheme="majorHAnsi" w:cstheme="majorHAnsi"/>
                <w:color w:val="FF0000"/>
                <w:sz w:val="20"/>
              </w:rPr>
              <w:t>*</w:t>
            </w:r>
          </w:p>
        </w:tc>
        <w:tc>
          <w:tcPr>
            <w:tcW w:w="1701" w:type="dxa"/>
            <w:shd w:val="clear" w:color="auto" w:fill="EBF3FF"/>
            <w:vAlign w:val="center"/>
          </w:tcPr>
          <w:p w:rsidR="00247E04" w:rsidRPr="00B24865" w:rsidRDefault="00247E04" w:rsidP="005A54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</w:rPr>
            </w:pPr>
            <w:r w:rsidRPr="00B24865">
              <w:rPr>
                <w:rFonts w:asciiTheme="majorHAnsi" w:hAnsiTheme="majorHAnsi" w:cstheme="majorHAnsi"/>
                <w:sz w:val="20"/>
              </w:rPr>
              <w:t>TAMAÑOS</w:t>
            </w:r>
            <w:r w:rsidRPr="00B24865">
              <w:rPr>
                <w:rFonts w:asciiTheme="majorHAnsi" w:hAnsiTheme="majorHAnsi" w:cstheme="majorHAnsi"/>
                <w:color w:val="FF0000"/>
                <w:sz w:val="20"/>
              </w:rPr>
              <w:t>*</w:t>
            </w:r>
          </w:p>
          <w:p w:rsidR="00247E04" w:rsidRPr="00B24865" w:rsidRDefault="00247E04" w:rsidP="005A54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B24865">
              <w:rPr>
                <w:rFonts w:asciiTheme="majorHAnsi" w:hAnsiTheme="majorHAnsi" w:cstheme="majorHAnsi"/>
                <w:sz w:val="20"/>
              </w:rPr>
              <w:t>(rango esperado)</w:t>
            </w:r>
          </w:p>
        </w:tc>
        <w:tc>
          <w:tcPr>
            <w:tcW w:w="2693" w:type="dxa"/>
            <w:shd w:val="clear" w:color="auto" w:fill="EBF3FF"/>
            <w:vAlign w:val="center"/>
          </w:tcPr>
          <w:p w:rsidR="00247E04" w:rsidRPr="00B24865" w:rsidRDefault="00247E04" w:rsidP="005A54A4">
            <w:pPr>
              <w:pStyle w:val="Ttulo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24865">
              <w:rPr>
                <w:rFonts w:asciiTheme="majorHAnsi" w:hAnsiTheme="majorHAnsi" w:cstheme="majorHAnsi"/>
                <w:b/>
              </w:rPr>
              <w:t>OBSERVACIONES</w:t>
            </w: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lang w:val="es-ES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A03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B03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C03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D03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E03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F03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G03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H03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A04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B04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C04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D04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E04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F04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G04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H04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A05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B05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C05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D05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E05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F05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G05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H05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A06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lang w:val="es-ES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B06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C06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D06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E06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F06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G06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H06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A07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B07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C07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D07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E07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F07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G07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H07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A08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B08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C08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D08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E08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F08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G08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H08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A09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B09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C09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D09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E09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F09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G09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H09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A10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B10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C10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D10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E10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F10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G10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H10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H11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A12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B12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lang w:val="es-ES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C12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D12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E12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F12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G12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247E04" w:rsidRPr="00046494" w:rsidTr="00247E04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bottom"/>
          </w:tcPr>
          <w:p w:rsidR="00247E04" w:rsidRPr="00247E04" w:rsidRDefault="00247E04" w:rsidP="00247E04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7E04" w:rsidRPr="00247E0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47E04">
              <w:rPr>
                <w:rFonts w:asciiTheme="majorHAnsi" w:hAnsiTheme="majorHAnsi" w:cstheme="majorHAnsi"/>
                <w:sz w:val="20"/>
              </w:rPr>
              <w:t>H12</w:t>
            </w:r>
          </w:p>
        </w:tc>
        <w:tc>
          <w:tcPr>
            <w:tcW w:w="1985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0000"/>
                <w:sz w:val="18"/>
              </w:rPr>
            </w:pPr>
          </w:p>
        </w:tc>
        <w:tc>
          <w:tcPr>
            <w:tcW w:w="1559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:rsidR="00247E04" w:rsidRPr="00046494" w:rsidRDefault="00247E04" w:rsidP="00247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</w:tbl>
    <w:p w:rsidR="00F846F2" w:rsidRDefault="00F846F2" w:rsidP="00F602A4">
      <w:pPr>
        <w:rPr>
          <w:rFonts w:asciiTheme="minorHAnsi" w:hAnsiTheme="minorHAnsi" w:cstheme="minorHAnsi"/>
          <w:b/>
          <w:sz w:val="20"/>
        </w:rPr>
      </w:pPr>
    </w:p>
    <w:p w:rsidR="003624BB" w:rsidRDefault="003624BB" w:rsidP="00F602A4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Observaciones:</w:t>
      </w:r>
    </w:p>
    <w:p w:rsidR="003624BB" w:rsidRDefault="003624BB" w:rsidP="00F602A4">
      <w:pPr>
        <w:rPr>
          <w:rFonts w:asciiTheme="minorHAnsi" w:hAnsiTheme="minorHAnsi" w:cstheme="minorHAnsi"/>
          <w:b/>
          <w:sz w:val="20"/>
        </w:rPr>
      </w:pPr>
    </w:p>
    <w:p w:rsidR="003624BB" w:rsidRPr="007F3143" w:rsidRDefault="003624BB" w:rsidP="00F602A4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97F6D" w:rsidRPr="007F3143" w:rsidTr="00BC5D72">
        <w:trPr>
          <w:trHeight w:hRule="exact" w:val="454"/>
        </w:trPr>
        <w:tc>
          <w:tcPr>
            <w:tcW w:w="2122" w:type="dxa"/>
            <w:shd w:val="clear" w:color="auto" w:fill="EBF3FF"/>
            <w:vAlign w:val="center"/>
          </w:tcPr>
          <w:p w:rsidR="00197F6D" w:rsidRPr="007F3143" w:rsidRDefault="00197F6D" w:rsidP="00F2797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F3143">
              <w:rPr>
                <w:rFonts w:asciiTheme="minorHAnsi" w:hAnsiTheme="minorHAnsi" w:cstheme="minorHAnsi"/>
                <w:sz w:val="20"/>
              </w:rPr>
              <w:t>Valoración del trabajo</w:t>
            </w:r>
          </w:p>
        </w:tc>
        <w:tc>
          <w:tcPr>
            <w:tcW w:w="7512" w:type="dxa"/>
          </w:tcPr>
          <w:p w:rsidR="00197F6D" w:rsidRPr="007F3143" w:rsidRDefault="00197F6D" w:rsidP="00F2797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AC668E" w:rsidRPr="007F3143" w:rsidRDefault="00AC668E" w:rsidP="00AC668E">
      <w:pPr>
        <w:rPr>
          <w:rFonts w:asciiTheme="minorHAnsi" w:hAnsiTheme="minorHAnsi" w:cstheme="minorHAnsi"/>
          <w:b/>
          <w:sz w:val="28"/>
          <w:szCs w:val="28"/>
        </w:rPr>
      </w:pPr>
    </w:p>
    <w:sectPr w:rsidR="00AC668E" w:rsidRPr="007F3143" w:rsidSect="00247E04">
      <w:footerReference w:type="even" r:id="rId11"/>
      <w:footerReference w:type="default" r:id="rId12"/>
      <w:pgSz w:w="11906" w:h="16838" w:code="9"/>
      <w:pgMar w:top="1418" w:right="1418" w:bottom="1418" w:left="1418" w:header="1701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BA" w:rsidRDefault="00780FBA">
      <w:r>
        <w:separator/>
      </w:r>
    </w:p>
  </w:endnote>
  <w:endnote w:type="continuationSeparator" w:id="0">
    <w:p w:rsidR="00780FBA" w:rsidRDefault="0078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Regular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BB" w:rsidRDefault="005573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73BB" w:rsidRDefault="005573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BB" w:rsidRDefault="005573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4CA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C668E" w:rsidRPr="007F3143" w:rsidRDefault="004633C5" w:rsidP="00AC668E">
    <w:pPr>
      <w:jc w:val="center"/>
      <w:rPr>
        <w:rFonts w:asciiTheme="minorHAnsi" w:hAnsiTheme="minorHAnsi" w:cstheme="minorHAnsi"/>
        <w:color w:val="0046AD"/>
        <w:sz w:val="16"/>
        <w:szCs w:val="16"/>
      </w:rPr>
    </w:pPr>
    <w:r>
      <w:rPr>
        <w:rFonts w:asciiTheme="minorHAnsi" w:hAnsiTheme="minorHAnsi" w:cstheme="minorHAnsi"/>
        <w:color w:val="0046AD"/>
        <w:sz w:val="16"/>
        <w:szCs w:val="16"/>
      </w:rPr>
      <w:t xml:space="preserve">UNIVERSIDAD DE </w:t>
    </w:r>
    <w:proofErr w:type="gramStart"/>
    <w:r>
      <w:rPr>
        <w:rFonts w:asciiTheme="minorHAnsi" w:hAnsiTheme="minorHAnsi" w:cstheme="minorHAnsi"/>
        <w:color w:val="0046AD"/>
        <w:sz w:val="16"/>
        <w:szCs w:val="16"/>
      </w:rPr>
      <w:t>ALCALÁ.</w:t>
    </w:r>
    <w:r>
      <w:rPr>
        <w:rFonts w:asciiTheme="minorHAnsi" w:hAnsiTheme="minorHAnsi" w:cstheme="minorHAnsi"/>
        <w:color w:val="0046AD"/>
        <w:sz w:val="16"/>
        <w:szCs w:val="16"/>
      </w:rPr>
      <w:softHyphen/>
    </w:r>
    <w:proofErr w:type="gramEnd"/>
    <w:r>
      <w:rPr>
        <w:rFonts w:asciiTheme="minorHAnsi" w:hAnsiTheme="minorHAnsi" w:cstheme="minorHAnsi"/>
        <w:color w:val="0046AD"/>
        <w:sz w:val="16"/>
        <w:szCs w:val="16"/>
      </w:rPr>
      <w:t xml:space="preserve"> </w:t>
    </w:r>
    <w:r w:rsidR="00AC668E" w:rsidRPr="007F3143">
      <w:rPr>
        <w:rFonts w:asciiTheme="minorHAnsi" w:hAnsiTheme="minorHAnsi" w:cstheme="minorHAnsi"/>
        <w:color w:val="0046AD"/>
        <w:sz w:val="16"/>
        <w:szCs w:val="16"/>
      </w:rPr>
      <w:t xml:space="preserve">PATRIMONIO DE LA HUMANIDAD . WORLD HERITAGE. </w:t>
    </w:r>
    <w:r w:rsidR="00AC668E" w:rsidRPr="007F3143">
      <w:rPr>
        <w:rFonts w:asciiTheme="minorHAnsi" w:hAnsiTheme="minorHAnsi" w:cstheme="minorHAnsi"/>
        <w:color w:val="0046AD"/>
        <w:sz w:val="16"/>
        <w:szCs w:val="16"/>
      </w:rPr>
      <w:softHyphen/>
      <w:t xml:space="preserve"> WWW.UAH.ES</w:t>
    </w:r>
  </w:p>
  <w:p w:rsidR="00AC668E" w:rsidRPr="00AC668E" w:rsidRDefault="00AC668E" w:rsidP="00AC668E">
    <w:pPr>
      <w:jc w:val="center"/>
      <w:rPr>
        <w:rFonts w:ascii="DIN Regular" w:hAnsi="DIN Regular" w:cs="Calibri"/>
        <w:b/>
        <w:color w:val="0070C0"/>
        <w:sz w:val="12"/>
        <w:szCs w:val="12"/>
      </w:rPr>
    </w:pPr>
  </w:p>
  <w:p w:rsidR="005573BB" w:rsidRDefault="005573B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BA" w:rsidRDefault="00780FBA">
      <w:r>
        <w:separator/>
      </w:r>
    </w:p>
  </w:footnote>
  <w:footnote w:type="continuationSeparator" w:id="0">
    <w:p w:rsidR="00780FBA" w:rsidRDefault="0078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8E7"/>
    <w:multiLevelType w:val="hybridMultilevel"/>
    <w:tmpl w:val="50180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26D3F"/>
    <w:multiLevelType w:val="hybridMultilevel"/>
    <w:tmpl w:val="D2F6D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37"/>
    <w:rsid w:val="00002081"/>
    <w:rsid w:val="00056EF7"/>
    <w:rsid w:val="0008193F"/>
    <w:rsid w:val="000A061D"/>
    <w:rsid w:val="000B78E4"/>
    <w:rsid w:val="000D2351"/>
    <w:rsid w:val="00130BB3"/>
    <w:rsid w:val="00197F6D"/>
    <w:rsid w:val="001D5C82"/>
    <w:rsid w:val="001E4A5D"/>
    <w:rsid w:val="00221841"/>
    <w:rsid w:val="00243237"/>
    <w:rsid w:val="00247E04"/>
    <w:rsid w:val="00283369"/>
    <w:rsid w:val="002E56E8"/>
    <w:rsid w:val="002F6CDE"/>
    <w:rsid w:val="00300167"/>
    <w:rsid w:val="00305956"/>
    <w:rsid w:val="0032596A"/>
    <w:rsid w:val="0032769B"/>
    <w:rsid w:val="00337797"/>
    <w:rsid w:val="00346E1F"/>
    <w:rsid w:val="003624BB"/>
    <w:rsid w:val="003B240D"/>
    <w:rsid w:val="003D5324"/>
    <w:rsid w:val="003E3F34"/>
    <w:rsid w:val="003F632F"/>
    <w:rsid w:val="00415DB0"/>
    <w:rsid w:val="00425A24"/>
    <w:rsid w:val="00444A67"/>
    <w:rsid w:val="00454CAD"/>
    <w:rsid w:val="004633C5"/>
    <w:rsid w:val="00475B80"/>
    <w:rsid w:val="00486999"/>
    <w:rsid w:val="004F2321"/>
    <w:rsid w:val="004F75BC"/>
    <w:rsid w:val="00514500"/>
    <w:rsid w:val="00544403"/>
    <w:rsid w:val="005573BB"/>
    <w:rsid w:val="00580897"/>
    <w:rsid w:val="00586CDE"/>
    <w:rsid w:val="00587394"/>
    <w:rsid w:val="005A14F0"/>
    <w:rsid w:val="005B7325"/>
    <w:rsid w:val="00607EEC"/>
    <w:rsid w:val="0061383D"/>
    <w:rsid w:val="00631CC4"/>
    <w:rsid w:val="00636324"/>
    <w:rsid w:val="006564BA"/>
    <w:rsid w:val="00664B6F"/>
    <w:rsid w:val="00695F5F"/>
    <w:rsid w:val="006D1A1E"/>
    <w:rsid w:val="006F2049"/>
    <w:rsid w:val="006F73EA"/>
    <w:rsid w:val="007307C7"/>
    <w:rsid w:val="007438B5"/>
    <w:rsid w:val="00780FBA"/>
    <w:rsid w:val="007F3143"/>
    <w:rsid w:val="007F55F4"/>
    <w:rsid w:val="00820595"/>
    <w:rsid w:val="0082077E"/>
    <w:rsid w:val="008B54F4"/>
    <w:rsid w:val="008D2302"/>
    <w:rsid w:val="00A044DE"/>
    <w:rsid w:val="00A21835"/>
    <w:rsid w:val="00A54932"/>
    <w:rsid w:val="00A57A13"/>
    <w:rsid w:val="00AA77B1"/>
    <w:rsid w:val="00AC4148"/>
    <w:rsid w:val="00AC668E"/>
    <w:rsid w:val="00AC7D04"/>
    <w:rsid w:val="00AD0C5C"/>
    <w:rsid w:val="00AD477A"/>
    <w:rsid w:val="00B15E9E"/>
    <w:rsid w:val="00B21F49"/>
    <w:rsid w:val="00B24865"/>
    <w:rsid w:val="00B35F1A"/>
    <w:rsid w:val="00B649E5"/>
    <w:rsid w:val="00B66963"/>
    <w:rsid w:val="00B943A6"/>
    <w:rsid w:val="00BC5D72"/>
    <w:rsid w:val="00BC5FB0"/>
    <w:rsid w:val="00BC7EBA"/>
    <w:rsid w:val="00BE44D1"/>
    <w:rsid w:val="00C21D06"/>
    <w:rsid w:val="00C62074"/>
    <w:rsid w:val="00CA6FA0"/>
    <w:rsid w:val="00CC05DB"/>
    <w:rsid w:val="00D00FF5"/>
    <w:rsid w:val="00D4281B"/>
    <w:rsid w:val="00D70B92"/>
    <w:rsid w:val="00D7209F"/>
    <w:rsid w:val="00D9691E"/>
    <w:rsid w:val="00DD064C"/>
    <w:rsid w:val="00DE31E1"/>
    <w:rsid w:val="00DE6C29"/>
    <w:rsid w:val="00DF1EEE"/>
    <w:rsid w:val="00E14E0B"/>
    <w:rsid w:val="00E43E55"/>
    <w:rsid w:val="00EB0F30"/>
    <w:rsid w:val="00ED5320"/>
    <w:rsid w:val="00ED5C4A"/>
    <w:rsid w:val="00EE013F"/>
    <w:rsid w:val="00F01069"/>
    <w:rsid w:val="00F25DA6"/>
    <w:rsid w:val="00F3066F"/>
    <w:rsid w:val="00F473C5"/>
    <w:rsid w:val="00F602A4"/>
    <w:rsid w:val="00F65610"/>
    <w:rsid w:val="00F70A0C"/>
    <w:rsid w:val="00F846F2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5:chartTrackingRefBased/>
  <w15:docId w15:val="{5FAD4CCA-CD8D-4707-AF7B-6214025E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41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 Narrow" w:eastAsia="Times New Roman" w:hAnsi="Arial Narrow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F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extoindependiente2">
    <w:name w:val="Body Text 2"/>
    <w:basedOn w:val="Normal"/>
    <w:semiHidden/>
    <w:pPr>
      <w:jc w:val="center"/>
    </w:pPr>
    <w:rPr>
      <w:rFonts w:ascii="Comic Sans MS" w:hAnsi="Comic Sans MS"/>
      <w:b/>
      <w:sz w:val="20"/>
    </w:rPr>
  </w:style>
  <w:style w:type="paragraph" w:styleId="Textoindependiente3">
    <w:name w:val="Body Text 3"/>
    <w:basedOn w:val="Normal"/>
    <w:semiHidden/>
    <w:pPr>
      <w:jc w:val="both"/>
    </w:pPr>
    <w:rPr>
      <w:rFonts w:ascii="Comic Sans MS" w:hAnsi="Comic Sans MS"/>
      <w:b/>
      <w:sz w:val="20"/>
    </w:rPr>
  </w:style>
  <w:style w:type="character" w:styleId="Nmerodepgina">
    <w:name w:val="page number"/>
    <w:basedOn w:val="Fuentedeprrafopredeter"/>
    <w:semiHidden/>
  </w:style>
  <w:style w:type="table" w:styleId="Tablaconcuadrcula">
    <w:name w:val="Table Grid"/>
    <w:basedOn w:val="Tablanormal"/>
    <w:uiPriority w:val="59"/>
    <w:rsid w:val="002432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70A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0A0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414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F6D"/>
    <w:rPr>
      <w:rFonts w:asciiTheme="majorHAnsi" w:eastAsiaTheme="majorEastAsia" w:hAnsiTheme="majorHAnsi" w:cstheme="majorBidi"/>
      <w:color w:val="1F4D78" w:themeColor="accent1" w:themeShade="7F"/>
      <w:sz w:val="24"/>
      <w:lang w:val="es-ES_tradnl"/>
    </w:rPr>
  </w:style>
  <w:style w:type="table" w:styleId="Tabladecuadrcula1clara">
    <w:name w:val="Grid Table 1 Light"/>
    <w:basedOn w:val="Tablanormal"/>
    <w:uiPriority w:val="46"/>
    <w:rsid w:val="00BC5D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28336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564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1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143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ia.molecular@uah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iologia.molecular@uah.e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23642E23C7484886355C5E6C6B5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EA59-1A2C-4359-99F2-96ABAF082226}"/>
      </w:docPartPr>
      <w:docPartBody>
        <w:p w:rsidR="009C5CF7" w:rsidRDefault="00EF6F27" w:rsidP="00EF6F27">
          <w:pPr>
            <w:pStyle w:val="2823642E23C7484886355C5E6C6B5F2C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77769A3EEC4177BAB9B4D16FCD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E82F-7258-4D9F-BCCC-E4236B79B7E5}"/>
      </w:docPartPr>
      <w:docPartBody>
        <w:p w:rsidR="009C5CF7" w:rsidRDefault="00EF6F27" w:rsidP="00EF6F27">
          <w:pPr>
            <w:pStyle w:val="9477769A3EEC4177BAB9B4D16FCD1436"/>
          </w:pPr>
          <w:r w:rsidRPr="00F23B1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1A6B-6D0F-421C-871E-E28B648CD6DC}"/>
      </w:docPartPr>
      <w:docPartBody>
        <w:p w:rsidR="00000000" w:rsidRDefault="003617D0">
          <w:r w:rsidRPr="00CE075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Regular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27"/>
    <w:rsid w:val="00234C99"/>
    <w:rsid w:val="003617D0"/>
    <w:rsid w:val="00554709"/>
    <w:rsid w:val="009C5CF7"/>
    <w:rsid w:val="00E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17D0"/>
    <w:rPr>
      <w:color w:val="808080"/>
    </w:rPr>
  </w:style>
  <w:style w:type="paragraph" w:customStyle="1" w:styleId="2823642E23C7484886355C5E6C6B5F2C">
    <w:name w:val="2823642E23C7484886355C5E6C6B5F2C"/>
    <w:rsid w:val="00EF6F27"/>
  </w:style>
  <w:style w:type="paragraph" w:customStyle="1" w:styleId="68DD149B9FE5458B87997F238094E927">
    <w:name w:val="68DD149B9FE5458B87997F238094E927"/>
    <w:rsid w:val="00EF6F27"/>
  </w:style>
  <w:style w:type="paragraph" w:customStyle="1" w:styleId="9477769A3EEC4177BAB9B4D16FCD1436">
    <w:name w:val="9477769A3EEC4177BAB9B4D16FCD1436"/>
    <w:rsid w:val="00EF6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3FB2-B80E-4C11-BD03-07800B5D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secuenciacion 2005</vt:lpstr>
    </vt:vector>
  </TitlesOfParts>
  <Company>UBM</Company>
  <LinksUpToDate>false</LinksUpToDate>
  <CharactersWithSpaces>1715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mailto:biologia.molecular@uah.es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secuenciacion 2005</dc:title>
  <dc:subject/>
  <dc:creator>Pilar</dc:creator>
  <cp:keywords/>
  <cp:lastModifiedBy>Rubio de la Moya María del Pilar</cp:lastModifiedBy>
  <cp:revision>7</cp:revision>
  <cp:lastPrinted>2020-11-20T13:11:00Z</cp:lastPrinted>
  <dcterms:created xsi:type="dcterms:W3CDTF">2020-12-23T12:37:00Z</dcterms:created>
  <dcterms:modified xsi:type="dcterms:W3CDTF">2021-01-22T09:41:00Z</dcterms:modified>
</cp:coreProperties>
</file>